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7C" w:rsidRDefault="0010687C" w:rsidP="0010687C">
      <w:pPr>
        <w:pStyle w:val="NormalWeb"/>
        <w:spacing w:before="0" w:beforeAutospacing="0" w:after="0" w:afterAutospacing="0"/>
        <w:jc w:val="center"/>
        <w:rPr>
          <w:rFonts w:asciiTheme="minorHAnsi" w:eastAsia="한양신명조" w:hAnsiTheme="minorHAnsi" w:cs="Arial"/>
          <w:b/>
          <w:bCs/>
          <w:color w:val="000000"/>
          <w:sz w:val="28"/>
          <w:szCs w:val="20"/>
        </w:rPr>
      </w:pPr>
      <w:r>
        <w:rPr>
          <w:noProof/>
          <w:lang w:eastAsia="en-US"/>
        </w:rPr>
        <w:drawing>
          <wp:inline distT="0" distB="0" distL="0" distR="0" wp14:anchorId="6EAF8D63" wp14:editId="17BE1263">
            <wp:extent cx="1981005" cy="599377"/>
            <wp:effectExtent l="0" t="0" r="635" b="0"/>
            <wp:docPr id="2" name="Picture 2" descr="Contact Us - IIUM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Us - IIUM Con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738" cy="611096"/>
                    </a:xfrm>
                    <a:prstGeom prst="rect">
                      <a:avLst/>
                    </a:prstGeom>
                    <a:noFill/>
                    <a:ln>
                      <a:noFill/>
                    </a:ln>
                  </pic:spPr>
                </pic:pic>
              </a:graphicData>
            </a:graphic>
          </wp:inline>
        </w:drawing>
      </w:r>
    </w:p>
    <w:p w:rsidR="00E10581" w:rsidRPr="0010687C" w:rsidRDefault="00FC2ED5" w:rsidP="0010687C">
      <w:pPr>
        <w:pStyle w:val="NormalWeb"/>
        <w:spacing w:before="0" w:beforeAutospacing="0" w:after="0" w:afterAutospacing="0"/>
        <w:jc w:val="center"/>
        <w:rPr>
          <w:rFonts w:asciiTheme="minorHAnsi" w:eastAsia="한양신명조" w:hAnsiTheme="minorHAnsi" w:cs="Arial"/>
          <w:b/>
          <w:color w:val="000000"/>
          <w:sz w:val="32"/>
          <w:szCs w:val="20"/>
        </w:rPr>
      </w:pPr>
      <w:r w:rsidRPr="0010687C">
        <w:rPr>
          <w:rFonts w:asciiTheme="minorHAnsi" w:eastAsia="한양신명조" w:hAnsiTheme="minorHAnsi" w:cs="Arial"/>
          <w:b/>
          <w:bCs/>
          <w:color w:val="000000"/>
          <w:sz w:val="32"/>
          <w:szCs w:val="20"/>
        </w:rPr>
        <w:t>COPYRIGHT TRANSFER &amp; AUTHORSHIP FORM</w:t>
      </w:r>
      <w:r w:rsidRPr="0010687C">
        <w:rPr>
          <w:rFonts w:asciiTheme="minorHAnsi" w:eastAsia="한양신명조" w:hAnsiTheme="minorHAnsi" w:cs="Arial"/>
          <w:b/>
          <w:color w:val="000000"/>
          <w:sz w:val="32"/>
          <w:szCs w:val="20"/>
        </w:rPr>
        <w:t xml:space="preserve"> </w:t>
      </w:r>
    </w:p>
    <w:tbl>
      <w:tblPr>
        <w:tblStyle w:val="TableGrid"/>
        <w:tblW w:w="0" w:type="auto"/>
        <w:tblLook w:val="04A0" w:firstRow="1" w:lastRow="0" w:firstColumn="1" w:lastColumn="0" w:noHBand="0" w:noVBand="1"/>
      </w:tblPr>
      <w:tblGrid>
        <w:gridCol w:w="1795"/>
        <w:gridCol w:w="6699"/>
      </w:tblGrid>
      <w:tr w:rsidR="00FC2ED5" w:rsidRPr="00A43C4C" w:rsidTr="00144CF7">
        <w:tc>
          <w:tcPr>
            <w:tcW w:w="1795" w:type="dxa"/>
          </w:tcPr>
          <w:p w:rsidR="00FC2ED5" w:rsidRPr="00A43C4C" w:rsidRDefault="00FC2ED5" w:rsidP="00144CF7">
            <w:pPr>
              <w:pStyle w:val="NormalWeb"/>
              <w:spacing w:before="0" w:beforeAutospacing="0" w:after="0" w:afterAutospacing="0"/>
              <w:rPr>
                <w:rFonts w:asciiTheme="minorHAnsi" w:eastAsia="한양신명조" w:hAnsiTheme="minorHAnsi" w:cs="Arial"/>
                <w:b/>
                <w:color w:val="000000"/>
                <w:sz w:val="20"/>
                <w:szCs w:val="20"/>
              </w:rPr>
            </w:pPr>
            <w:r w:rsidRPr="00A43C4C">
              <w:rPr>
                <w:rFonts w:asciiTheme="minorHAnsi" w:eastAsia="한양신명조" w:hAnsiTheme="minorHAnsi" w:cs="Arial"/>
                <w:b/>
                <w:color w:val="000000"/>
                <w:sz w:val="20"/>
                <w:szCs w:val="20"/>
              </w:rPr>
              <w:t>Date:</w:t>
            </w:r>
          </w:p>
        </w:tc>
        <w:tc>
          <w:tcPr>
            <w:tcW w:w="6699" w:type="dxa"/>
          </w:tcPr>
          <w:p w:rsidR="00FC2ED5" w:rsidRDefault="00FC2ED5" w:rsidP="00144CF7">
            <w:pPr>
              <w:pStyle w:val="NormalWeb"/>
              <w:spacing w:before="0" w:beforeAutospacing="0" w:after="0" w:afterAutospacing="0"/>
              <w:rPr>
                <w:rFonts w:asciiTheme="minorHAnsi" w:eastAsia="한양신명조" w:hAnsiTheme="minorHAnsi" w:cs="Arial"/>
                <w:color w:val="000000"/>
                <w:sz w:val="20"/>
                <w:szCs w:val="20"/>
              </w:rPr>
            </w:pPr>
          </w:p>
          <w:p w:rsidR="00E10581" w:rsidRPr="00A43C4C" w:rsidRDefault="00E10581" w:rsidP="00144CF7">
            <w:pPr>
              <w:pStyle w:val="NormalWeb"/>
              <w:spacing w:before="0" w:beforeAutospacing="0" w:after="0" w:afterAutospacing="0"/>
              <w:rPr>
                <w:rFonts w:asciiTheme="minorHAnsi" w:eastAsia="한양신명조" w:hAnsiTheme="minorHAnsi" w:cs="Arial"/>
                <w:color w:val="000000"/>
                <w:sz w:val="20"/>
                <w:szCs w:val="20"/>
              </w:rPr>
            </w:pPr>
          </w:p>
        </w:tc>
      </w:tr>
      <w:tr w:rsidR="00FC2ED5" w:rsidRPr="00A43C4C" w:rsidTr="00144CF7">
        <w:tc>
          <w:tcPr>
            <w:tcW w:w="1795" w:type="dxa"/>
          </w:tcPr>
          <w:p w:rsidR="00FC2ED5" w:rsidRPr="00A43C4C" w:rsidRDefault="00FC2ED5" w:rsidP="00144CF7">
            <w:pPr>
              <w:pStyle w:val="NormalWeb"/>
              <w:spacing w:before="0" w:beforeAutospacing="0" w:after="0" w:afterAutospacing="0"/>
              <w:rPr>
                <w:rFonts w:asciiTheme="minorHAnsi" w:eastAsia="한양신명조" w:hAnsiTheme="minorHAnsi" w:cs="Arial"/>
                <w:b/>
                <w:color w:val="000000"/>
                <w:sz w:val="20"/>
                <w:szCs w:val="20"/>
              </w:rPr>
            </w:pPr>
            <w:r w:rsidRPr="00A43C4C">
              <w:rPr>
                <w:rFonts w:asciiTheme="minorHAnsi" w:eastAsia="Batang" w:hAnsiTheme="minorHAnsi" w:cs="Arial"/>
                <w:b/>
                <w:bCs/>
                <w:color w:val="000000"/>
                <w:sz w:val="20"/>
                <w:szCs w:val="20"/>
              </w:rPr>
              <w:t>Manuscript Title:</w:t>
            </w:r>
          </w:p>
        </w:tc>
        <w:tc>
          <w:tcPr>
            <w:tcW w:w="6699" w:type="dxa"/>
          </w:tcPr>
          <w:p w:rsidR="00FC2ED5" w:rsidRPr="00A43C4C" w:rsidRDefault="00FC2ED5" w:rsidP="00144CF7">
            <w:pPr>
              <w:pStyle w:val="NormalWeb"/>
              <w:spacing w:before="0" w:beforeAutospacing="0" w:after="0" w:afterAutospacing="0"/>
              <w:rPr>
                <w:rFonts w:asciiTheme="minorHAnsi" w:eastAsia="한양신명조" w:hAnsiTheme="minorHAnsi" w:cs="Arial"/>
                <w:color w:val="000000"/>
                <w:sz w:val="20"/>
                <w:szCs w:val="20"/>
              </w:rPr>
            </w:pPr>
          </w:p>
          <w:p w:rsidR="00FC2ED5" w:rsidRPr="00A43C4C" w:rsidRDefault="00FC2ED5" w:rsidP="00144CF7">
            <w:pPr>
              <w:pStyle w:val="NormalWeb"/>
              <w:spacing w:before="0" w:beforeAutospacing="0" w:after="0" w:afterAutospacing="0"/>
              <w:rPr>
                <w:rFonts w:asciiTheme="minorHAnsi" w:eastAsia="한양신명조" w:hAnsiTheme="minorHAnsi" w:cs="Arial"/>
                <w:color w:val="000000"/>
                <w:sz w:val="20"/>
                <w:szCs w:val="20"/>
              </w:rPr>
            </w:pPr>
          </w:p>
          <w:p w:rsidR="00FC2ED5" w:rsidRPr="00A43C4C" w:rsidRDefault="00FC2ED5" w:rsidP="00144CF7">
            <w:pPr>
              <w:pStyle w:val="NormalWeb"/>
              <w:spacing w:before="0" w:beforeAutospacing="0" w:after="0" w:afterAutospacing="0"/>
              <w:rPr>
                <w:rFonts w:asciiTheme="minorHAnsi" w:eastAsia="한양신명조" w:hAnsiTheme="minorHAnsi" w:cs="Arial"/>
                <w:color w:val="000000"/>
                <w:sz w:val="20"/>
                <w:szCs w:val="20"/>
              </w:rPr>
            </w:pPr>
          </w:p>
          <w:p w:rsidR="00FC2ED5" w:rsidRPr="00A43C4C" w:rsidRDefault="00FC2ED5" w:rsidP="00144CF7">
            <w:pPr>
              <w:pStyle w:val="NormalWeb"/>
              <w:spacing w:before="0" w:beforeAutospacing="0" w:after="0" w:afterAutospacing="0"/>
              <w:rPr>
                <w:rFonts w:asciiTheme="minorHAnsi" w:eastAsia="한양신명조" w:hAnsiTheme="minorHAnsi" w:cs="Arial"/>
                <w:color w:val="000000"/>
                <w:sz w:val="20"/>
                <w:szCs w:val="20"/>
              </w:rPr>
            </w:pPr>
          </w:p>
        </w:tc>
      </w:tr>
    </w:tbl>
    <w:p w:rsidR="007B0C52" w:rsidRDefault="007B0C52" w:rsidP="00E10581">
      <w:pPr>
        <w:spacing w:after="0" w:line="240" w:lineRule="auto"/>
        <w:ind w:firstLine="720"/>
        <w:jc w:val="both"/>
      </w:pPr>
    </w:p>
    <w:p w:rsidR="00E10581" w:rsidRDefault="00FC2ED5" w:rsidP="00E10581">
      <w:pPr>
        <w:widowControl w:val="0"/>
        <w:spacing w:after="0" w:line="240" w:lineRule="auto"/>
        <w:ind w:firstLine="288"/>
        <w:contextualSpacing/>
        <w:jc w:val="both"/>
      </w:pPr>
      <w:r w:rsidRPr="00FC2ED5">
        <w:t xml:space="preserve">We/I hereby transfer all copyrights in and to the submitted manuscript with the above title, in all forms and media, now or hereafter known, exclusively to the </w:t>
      </w:r>
      <w:r w:rsidRPr="000E7E06">
        <w:rPr>
          <w:b/>
        </w:rPr>
        <w:t>“I</w:t>
      </w:r>
      <w:r w:rsidR="00F4790D">
        <w:rPr>
          <w:b/>
        </w:rPr>
        <w:t>IUM</w:t>
      </w:r>
      <w:r w:rsidRPr="000E7E06">
        <w:rPr>
          <w:b/>
        </w:rPr>
        <w:t xml:space="preserve"> Journal of Orofacial and Health Sciences”</w:t>
      </w:r>
      <w:r w:rsidRPr="00FC2ED5">
        <w:t xml:space="preserve"> effective in the event that this manuscript is accepted for publication in the journal. The journal shall hold all the rights over the manuscript on publication except the proprietary right such as patent rights. </w:t>
      </w:r>
      <w:bookmarkStart w:id="0" w:name="_GoBack"/>
      <w:bookmarkEnd w:id="0"/>
    </w:p>
    <w:p w:rsidR="00E10581" w:rsidRDefault="00FC2ED5" w:rsidP="00E10581">
      <w:pPr>
        <w:widowControl w:val="0"/>
        <w:spacing w:after="0" w:line="240" w:lineRule="auto"/>
        <w:ind w:firstLine="288"/>
        <w:contextualSpacing/>
        <w:jc w:val="both"/>
      </w:pPr>
      <w:r w:rsidRPr="00FC2ED5">
        <w:t xml:space="preserve">The members listed author in this article have made a substantial, direct, intellectual contribution to the work and take public responsibility for it. The author/s agree that any conflict or financial interests have been declared in the covering letter submitted to </w:t>
      </w:r>
      <w:r w:rsidR="0010687C">
        <w:t xml:space="preserve">the </w:t>
      </w:r>
      <w:r w:rsidRPr="000E7E06">
        <w:rPr>
          <w:b/>
        </w:rPr>
        <w:t>Editorial Office</w:t>
      </w:r>
      <w:r w:rsidRPr="00FC2ED5">
        <w:t xml:space="preserve"> of the journal, and the financial support are properly mentioned in the covering letter as well as be mentioned clearly in the paper. </w:t>
      </w:r>
    </w:p>
    <w:p w:rsidR="00E10581" w:rsidRDefault="00FC2ED5" w:rsidP="00E10581">
      <w:pPr>
        <w:widowControl w:val="0"/>
        <w:spacing w:after="0" w:line="240" w:lineRule="auto"/>
        <w:ind w:firstLine="288"/>
        <w:contextualSpacing/>
        <w:jc w:val="both"/>
      </w:pPr>
      <w:r w:rsidRPr="00FC2ED5">
        <w:t xml:space="preserve">The author/s attest that full and written informed consent was obtained from human subjects and that the work was performed in accordance with the humane and ethical principles of research outlined in the Declaration of Helsinki. Statement on the approval from institutional review attests to the approval of that institution of the protocol for all aspects of the investigation presented in a manuscript involving humans or animals. </w:t>
      </w:r>
    </w:p>
    <w:p w:rsidR="00FC2ED5" w:rsidRDefault="003F1DFD" w:rsidP="00E10581">
      <w:pPr>
        <w:widowControl w:val="0"/>
        <w:spacing w:after="0" w:line="240" w:lineRule="auto"/>
        <w:ind w:firstLine="288"/>
        <w:contextualSpacing/>
        <w:jc w:val="both"/>
      </w:pPr>
      <w:r>
        <w:t>The author/s also declare</w:t>
      </w:r>
      <w:r w:rsidR="00FC2ED5" w:rsidRPr="00FC2ED5">
        <w:t xml:space="preserve"> that this paper contains works that have not </w:t>
      </w:r>
      <w:r w:rsidR="000E7E06">
        <w:t xml:space="preserve">been </w:t>
      </w:r>
      <w:r w:rsidR="00FC2ED5" w:rsidRPr="00FC2ED5">
        <w:t>previously published or not under consideration for publication in other journals.</w:t>
      </w:r>
    </w:p>
    <w:p w:rsidR="007B0C52" w:rsidRPr="00FC2ED5" w:rsidRDefault="007B0C52" w:rsidP="007B0C52">
      <w:pPr>
        <w:spacing w:after="0" w:line="240" w:lineRule="auto"/>
        <w:ind w:firstLine="720"/>
        <w:jc w:val="both"/>
      </w:pPr>
    </w:p>
    <w:tbl>
      <w:tblPr>
        <w:tblStyle w:val="TableGrid"/>
        <w:tblW w:w="0" w:type="auto"/>
        <w:tblLook w:val="04A0" w:firstRow="1" w:lastRow="0" w:firstColumn="1" w:lastColumn="0" w:noHBand="0" w:noVBand="1"/>
      </w:tblPr>
      <w:tblGrid>
        <w:gridCol w:w="4495"/>
        <w:gridCol w:w="2120"/>
        <w:gridCol w:w="1879"/>
      </w:tblGrid>
      <w:tr w:rsidR="0010687C" w:rsidRPr="00A43C4C" w:rsidTr="0010687C">
        <w:tc>
          <w:tcPr>
            <w:tcW w:w="4495" w:type="dxa"/>
          </w:tcPr>
          <w:p w:rsidR="0010687C" w:rsidRPr="00A43C4C" w:rsidRDefault="0010687C" w:rsidP="00FC2ED5">
            <w:pPr>
              <w:pStyle w:val="NormalWeb"/>
              <w:spacing w:before="0" w:beforeAutospacing="0" w:after="0" w:afterAutospacing="0"/>
              <w:jc w:val="center"/>
              <w:rPr>
                <w:rFonts w:asciiTheme="minorHAnsi" w:eastAsia="한양신명조" w:hAnsiTheme="minorHAnsi" w:cs="Arial"/>
                <w:b/>
                <w:color w:val="000000"/>
                <w:sz w:val="20"/>
                <w:szCs w:val="20"/>
              </w:rPr>
            </w:pPr>
            <w:r>
              <w:rPr>
                <w:rFonts w:asciiTheme="minorHAnsi" w:eastAsia="한양신명조" w:hAnsiTheme="minorHAnsi" w:cs="Arial"/>
                <w:b/>
                <w:color w:val="000000"/>
                <w:sz w:val="20"/>
                <w:szCs w:val="20"/>
              </w:rPr>
              <w:t>Author’s Full Name</w:t>
            </w:r>
          </w:p>
        </w:tc>
        <w:tc>
          <w:tcPr>
            <w:tcW w:w="2120" w:type="dxa"/>
          </w:tcPr>
          <w:p w:rsidR="0010687C" w:rsidRPr="00FC2ED5" w:rsidRDefault="0010687C" w:rsidP="0010687C">
            <w:pPr>
              <w:pStyle w:val="NormalWeb"/>
              <w:spacing w:before="0" w:beforeAutospacing="0" w:after="0" w:afterAutospacing="0"/>
              <w:jc w:val="center"/>
              <w:rPr>
                <w:rFonts w:asciiTheme="minorHAnsi" w:eastAsia="한양신명조" w:hAnsiTheme="minorHAnsi" w:cs="Arial"/>
                <w:b/>
                <w:color w:val="000000"/>
                <w:sz w:val="20"/>
                <w:szCs w:val="20"/>
              </w:rPr>
            </w:pPr>
            <w:r>
              <w:rPr>
                <w:rFonts w:asciiTheme="minorHAnsi" w:eastAsia="한양신명조" w:hAnsiTheme="minorHAnsi" w:cs="Arial"/>
                <w:b/>
                <w:color w:val="000000"/>
                <w:sz w:val="20"/>
                <w:szCs w:val="20"/>
              </w:rPr>
              <w:t>Email</w:t>
            </w:r>
          </w:p>
        </w:tc>
        <w:tc>
          <w:tcPr>
            <w:tcW w:w="1879" w:type="dxa"/>
          </w:tcPr>
          <w:p w:rsidR="0010687C" w:rsidRPr="00FC2ED5" w:rsidRDefault="0010687C" w:rsidP="0010687C">
            <w:pPr>
              <w:pStyle w:val="NormalWeb"/>
              <w:spacing w:before="0" w:beforeAutospacing="0" w:after="0" w:afterAutospacing="0"/>
              <w:jc w:val="center"/>
              <w:rPr>
                <w:rFonts w:asciiTheme="minorHAnsi" w:eastAsia="한양신명조" w:hAnsiTheme="minorHAnsi" w:cs="Arial"/>
                <w:b/>
                <w:color w:val="000000"/>
                <w:sz w:val="20"/>
                <w:szCs w:val="20"/>
              </w:rPr>
            </w:pPr>
            <w:r w:rsidRPr="00FC2ED5">
              <w:rPr>
                <w:rFonts w:asciiTheme="minorHAnsi" w:eastAsia="한양신명조" w:hAnsiTheme="minorHAnsi" w:cs="Arial"/>
                <w:b/>
                <w:color w:val="000000"/>
                <w:sz w:val="20"/>
                <w:szCs w:val="20"/>
              </w:rPr>
              <w:t>Signature</w:t>
            </w:r>
            <w:r>
              <w:rPr>
                <w:rFonts w:asciiTheme="minorHAnsi" w:eastAsia="한양신명조" w:hAnsiTheme="minorHAnsi" w:cs="Arial"/>
                <w:b/>
                <w:color w:val="000000"/>
                <w:sz w:val="20"/>
                <w:szCs w:val="20"/>
              </w:rPr>
              <w:t>**</w:t>
            </w:r>
          </w:p>
        </w:tc>
      </w:tr>
      <w:tr w:rsidR="0010687C" w:rsidRPr="00A43C4C" w:rsidTr="0010687C">
        <w:trPr>
          <w:trHeight w:val="305"/>
        </w:trPr>
        <w:tc>
          <w:tcPr>
            <w:tcW w:w="4495" w:type="dxa"/>
          </w:tcPr>
          <w:p w:rsidR="0010687C" w:rsidRPr="00A43C4C" w:rsidRDefault="0010687C" w:rsidP="00144CF7">
            <w:pPr>
              <w:pStyle w:val="NormalWeb"/>
              <w:spacing w:before="0" w:beforeAutospacing="0" w:after="0" w:afterAutospacing="0"/>
              <w:rPr>
                <w:rFonts w:asciiTheme="minorHAnsi" w:eastAsia="한양신명조" w:hAnsiTheme="minorHAnsi" w:cs="Arial"/>
                <w:b/>
                <w:color w:val="000000"/>
                <w:sz w:val="20"/>
                <w:szCs w:val="20"/>
              </w:rPr>
            </w:pPr>
          </w:p>
        </w:tc>
        <w:tc>
          <w:tcPr>
            <w:tcW w:w="2120"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c>
          <w:tcPr>
            <w:tcW w:w="1879"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p w:rsidR="0010687C" w:rsidRPr="00A43C4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r>
      <w:tr w:rsidR="0010687C" w:rsidRPr="00A43C4C" w:rsidTr="0010687C">
        <w:trPr>
          <w:trHeight w:val="140"/>
        </w:trPr>
        <w:tc>
          <w:tcPr>
            <w:tcW w:w="4495" w:type="dxa"/>
          </w:tcPr>
          <w:p w:rsidR="0010687C" w:rsidRPr="00A43C4C" w:rsidRDefault="0010687C" w:rsidP="00144CF7">
            <w:pPr>
              <w:pStyle w:val="NormalWeb"/>
              <w:spacing w:before="0" w:beforeAutospacing="0" w:after="0" w:afterAutospacing="0"/>
              <w:rPr>
                <w:rFonts w:asciiTheme="minorHAnsi" w:eastAsia="한양신명조" w:hAnsiTheme="minorHAnsi" w:cs="Arial"/>
                <w:b/>
                <w:color w:val="000000"/>
                <w:sz w:val="20"/>
                <w:szCs w:val="20"/>
              </w:rPr>
            </w:pPr>
          </w:p>
        </w:tc>
        <w:tc>
          <w:tcPr>
            <w:tcW w:w="2120"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c>
          <w:tcPr>
            <w:tcW w:w="1879"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p w:rsidR="0010687C" w:rsidRPr="00A43C4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r>
      <w:tr w:rsidR="0010687C" w:rsidRPr="00A43C4C" w:rsidTr="0010687C">
        <w:trPr>
          <w:trHeight w:val="140"/>
        </w:trPr>
        <w:tc>
          <w:tcPr>
            <w:tcW w:w="4495" w:type="dxa"/>
          </w:tcPr>
          <w:p w:rsidR="0010687C" w:rsidRPr="00A43C4C" w:rsidRDefault="0010687C" w:rsidP="00144CF7">
            <w:pPr>
              <w:pStyle w:val="NormalWeb"/>
              <w:spacing w:before="0" w:beforeAutospacing="0" w:after="0" w:afterAutospacing="0"/>
              <w:rPr>
                <w:rFonts w:asciiTheme="minorHAnsi" w:eastAsia="한양신명조" w:hAnsiTheme="minorHAnsi" w:cs="Arial"/>
                <w:b/>
                <w:color w:val="000000"/>
                <w:sz w:val="20"/>
                <w:szCs w:val="20"/>
              </w:rPr>
            </w:pPr>
          </w:p>
        </w:tc>
        <w:tc>
          <w:tcPr>
            <w:tcW w:w="2120"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c>
          <w:tcPr>
            <w:tcW w:w="1879"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p w:rsidR="0010687C" w:rsidRPr="00A43C4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r>
      <w:tr w:rsidR="0010687C" w:rsidRPr="00A43C4C" w:rsidTr="0010687C">
        <w:trPr>
          <w:trHeight w:val="140"/>
        </w:trPr>
        <w:tc>
          <w:tcPr>
            <w:tcW w:w="4495" w:type="dxa"/>
          </w:tcPr>
          <w:p w:rsidR="0010687C" w:rsidRPr="00A43C4C" w:rsidRDefault="0010687C" w:rsidP="00144CF7">
            <w:pPr>
              <w:pStyle w:val="NormalWeb"/>
              <w:spacing w:before="0" w:beforeAutospacing="0" w:after="0" w:afterAutospacing="0"/>
              <w:rPr>
                <w:rFonts w:asciiTheme="minorHAnsi" w:eastAsia="한양신명조" w:hAnsiTheme="minorHAnsi" w:cs="Arial"/>
                <w:b/>
                <w:color w:val="000000"/>
                <w:sz w:val="20"/>
                <w:szCs w:val="20"/>
              </w:rPr>
            </w:pPr>
          </w:p>
        </w:tc>
        <w:tc>
          <w:tcPr>
            <w:tcW w:w="2120"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c>
          <w:tcPr>
            <w:tcW w:w="1879"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p w:rsidR="0010687C" w:rsidRPr="00A43C4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r>
      <w:tr w:rsidR="0010687C" w:rsidRPr="00A43C4C" w:rsidTr="0010687C">
        <w:trPr>
          <w:trHeight w:val="140"/>
        </w:trPr>
        <w:tc>
          <w:tcPr>
            <w:tcW w:w="4495" w:type="dxa"/>
          </w:tcPr>
          <w:p w:rsidR="0010687C" w:rsidRPr="00A43C4C" w:rsidRDefault="0010687C" w:rsidP="00144CF7">
            <w:pPr>
              <w:pStyle w:val="NormalWeb"/>
              <w:spacing w:before="0" w:beforeAutospacing="0" w:after="0" w:afterAutospacing="0"/>
              <w:rPr>
                <w:rFonts w:asciiTheme="minorHAnsi" w:eastAsia="한양신명조" w:hAnsiTheme="minorHAnsi" w:cs="Arial"/>
                <w:b/>
                <w:color w:val="000000"/>
                <w:sz w:val="20"/>
                <w:szCs w:val="20"/>
              </w:rPr>
            </w:pPr>
          </w:p>
        </w:tc>
        <w:tc>
          <w:tcPr>
            <w:tcW w:w="2120"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c>
          <w:tcPr>
            <w:tcW w:w="1879" w:type="dxa"/>
          </w:tcPr>
          <w:p w:rsidR="0010687C" w:rsidRDefault="0010687C" w:rsidP="00144CF7">
            <w:pPr>
              <w:pStyle w:val="NormalWeb"/>
              <w:spacing w:before="0" w:beforeAutospacing="0" w:after="0" w:afterAutospacing="0"/>
              <w:rPr>
                <w:rFonts w:asciiTheme="minorHAnsi" w:eastAsia="한양신명조" w:hAnsiTheme="minorHAnsi" w:cs="Arial"/>
                <w:color w:val="000000"/>
                <w:sz w:val="20"/>
                <w:szCs w:val="20"/>
              </w:rPr>
            </w:pPr>
          </w:p>
          <w:p w:rsidR="0010687C" w:rsidRPr="00A43C4C" w:rsidRDefault="0010687C" w:rsidP="00144CF7">
            <w:pPr>
              <w:pStyle w:val="NormalWeb"/>
              <w:spacing w:before="0" w:beforeAutospacing="0" w:after="0" w:afterAutospacing="0"/>
              <w:rPr>
                <w:rFonts w:asciiTheme="minorHAnsi" w:eastAsia="한양신명조" w:hAnsiTheme="minorHAnsi" w:cs="Arial"/>
                <w:color w:val="000000"/>
                <w:sz w:val="20"/>
                <w:szCs w:val="20"/>
              </w:rPr>
            </w:pPr>
          </w:p>
        </w:tc>
      </w:tr>
    </w:tbl>
    <w:p w:rsidR="000C209D" w:rsidRPr="00FC2ED5" w:rsidRDefault="00FC2ED5" w:rsidP="00FC2ED5">
      <w:pPr>
        <w:pStyle w:val="NormalWeb"/>
        <w:spacing w:before="0" w:beforeAutospacing="0" w:after="0" w:afterAutospacing="0"/>
        <w:jc w:val="both"/>
        <w:rPr>
          <w:rFonts w:asciiTheme="minorHAnsi" w:eastAsia="Batang" w:hAnsiTheme="minorHAnsi" w:cs="Arial"/>
          <w:color w:val="000000"/>
          <w:sz w:val="16"/>
          <w:szCs w:val="16"/>
        </w:rPr>
      </w:pPr>
      <w:r w:rsidRPr="00A43C4C">
        <w:rPr>
          <w:rFonts w:asciiTheme="minorHAnsi" w:eastAsia="Batang" w:hAnsiTheme="minorHAnsi" w:cs="Arial"/>
          <w:color w:val="000000"/>
          <w:sz w:val="16"/>
          <w:szCs w:val="16"/>
        </w:rPr>
        <w:t xml:space="preserve"> (**Duly signed by the aut</w:t>
      </w:r>
      <w:r w:rsidR="0010687C">
        <w:rPr>
          <w:rFonts w:asciiTheme="minorHAnsi" w:eastAsia="Batang" w:hAnsiTheme="minorHAnsi" w:cs="Arial"/>
          <w:color w:val="000000"/>
          <w:sz w:val="16"/>
          <w:szCs w:val="16"/>
        </w:rPr>
        <w:t>hors and to be returned to the IJOHS e</w:t>
      </w:r>
      <w:r w:rsidRPr="00A43C4C">
        <w:rPr>
          <w:rFonts w:asciiTheme="minorHAnsi" w:eastAsia="Batang" w:hAnsiTheme="minorHAnsi" w:cs="Arial"/>
          <w:color w:val="000000"/>
          <w:sz w:val="16"/>
          <w:szCs w:val="16"/>
        </w:rPr>
        <w:t xml:space="preserve">ditorial office) </w:t>
      </w:r>
    </w:p>
    <w:sectPr w:rsidR="000C209D" w:rsidRPr="00FC2ED5" w:rsidSect="00FC2ED5">
      <w:headerReference w:type="default" r:id="rId7"/>
      <w:pgSz w:w="11906" w:h="16838"/>
      <w:pgMar w:top="135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C3" w:rsidRDefault="00EC4AC3" w:rsidP="00FC2ED5">
      <w:pPr>
        <w:spacing w:after="0" w:line="240" w:lineRule="auto"/>
      </w:pPr>
      <w:r>
        <w:separator/>
      </w:r>
    </w:p>
  </w:endnote>
  <w:endnote w:type="continuationSeparator" w:id="0">
    <w:p w:rsidR="00EC4AC3" w:rsidRDefault="00EC4AC3" w:rsidP="00FC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C3" w:rsidRDefault="00EC4AC3" w:rsidP="00FC2ED5">
      <w:pPr>
        <w:spacing w:after="0" w:line="240" w:lineRule="auto"/>
      </w:pPr>
      <w:r>
        <w:separator/>
      </w:r>
    </w:p>
  </w:footnote>
  <w:footnote w:type="continuationSeparator" w:id="0">
    <w:p w:rsidR="00EC4AC3" w:rsidRDefault="00EC4AC3" w:rsidP="00FC2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D5" w:rsidRDefault="00FC2ED5">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posOffset>56515</wp:posOffset>
              </wp:positionH>
              <wp:positionV relativeFrom="topMargin">
                <wp:posOffset>319113</wp:posOffset>
              </wp:positionV>
              <wp:extent cx="5943600" cy="419529"/>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ED5" w:rsidRDefault="00FC2ED5" w:rsidP="00FC2ED5">
                          <w:pPr>
                            <w:pStyle w:val="Default"/>
                            <w:jc w:val="right"/>
                          </w:pPr>
                          <w:r w:rsidRPr="00FC2ED5">
                            <w:rPr>
                              <w:rFonts w:asciiTheme="minorHAnsi" w:hAnsiTheme="minorHAnsi" w:cs="Arial"/>
                              <w:b/>
                            </w:rPr>
                            <w:t>I</w:t>
                          </w:r>
                          <w:r w:rsidR="00F4790D">
                            <w:rPr>
                              <w:rFonts w:asciiTheme="minorHAnsi" w:hAnsiTheme="minorHAnsi" w:cs="Arial"/>
                              <w:b/>
                            </w:rPr>
                            <w:t>IUM</w:t>
                          </w:r>
                          <w:r w:rsidRPr="00FC2ED5">
                            <w:rPr>
                              <w:rFonts w:asciiTheme="minorHAnsi" w:hAnsiTheme="minorHAnsi" w:cs="Arial"/>
                              <w:sz w:val="22"/>
                            </w:rPr>
                            <w:t xml:space="preserve"> </w:t>
                          </w:r>
                          <w:r w:rsidRPr="00FC2ED5">
                            <w:rPr>
                              <w:rFonts w:asciiTheme="minorHAnsi" w:hAnsiTheme="minorHAnsi" w:cs="Arial"/>
                              <w:b/>
                              <w:bCs/>
                              <w:szCs w:val="28"/>
                            </w:rPr>
                            <w:t>JOURNAL OF OROFACIAL AND HEALTH SCIENCES (IJOHS)</w:t>
                          </w:r>
                          <w:r w:rsidRPr="00FC2ED5">
                            <w:t xml:space="preserve"> </w:t>
                          </w:r>
                        </w:p>
                        <w:p w:rsidR="00FC2ED5" w:rsidRDefault="00FC2ED5" w:rsidP="00FC2ED5">
                          <w:pPr>
                            <w:pStyle w:val="Default"/>
                            <w:jc w:val="right"/>
                            <w:rPr>
                              <w:rFonts w:asciiTheme="minorHAnsi" w:hAnsiTheme="minorHAnsi" w:cs="Arial"/>
                              <w:b/>
                              <w:bCs/>
                              <w:szCs w:val="28"/>
                            </w:rPr>
                          </w:pPr>
                          <w:r w:rsidRPr="00FC2ED5">
                            <w:rPr>
                              <w:rFonts w:asciiTheme="minorHAnsi" w:hAnsiTheme="minorHAnsi" w:cs="Arial"/>
                              <w:b/>
                              <w:bCs/>
                              <w:szCs w:val="28"/>
                            </w:rPr>
                            <w:t>ISSN 2716-5434</w:t>
                          </w:r>
                        </w:p>
                        <w:p w:rsidR="00FC2ED5" w:rsidRDefault="00FC2ED5" w:rsidP="00FC2ED5">
                          <w:pPr>
                            <w:pStyle w:val="Default"/>
                            <w:jc w:val="right"/>
                            <w:rPr>
                              <w:rFonts w:asciiTheme="minorHAnsi" w:hAnsiTheme="minorHAnsi" w:cs="Arial"/>
                              <w:b/>
                              <w:bCs/>
                              <w:szCs w:val="28"/>
                            </w:rPr>
                          </w:pPr>
                        </w:p>
                        <w:p w:rsidR="00FC2ED5" w:rsidRPr="00FC2ED5" w:rsidRDefault="00FC2ED5" w:rsidP="00FC2ED5">
                          <w:pPr>
                            <w:pStyle w:val="Default"/>
                            <w:jc w:val="right"/>
                            <w:rPr>
                              <w:rFonts w:asciiTheme="minorHAnsi" w:hAnsiTheme="minorHAnsi" w:cs="Arial"/>
                              <w:szCs w:val="28"/>
                            </w:rPr>
                          </w:pPr>
                        </w:p>
                        <w:p w:rsidR="00FC2ED5" w:rsidRDefault="00FC2ED5">
                          <w:pPr>
                            <w:spacing w:after="0" w:line="240" w:lineRule="auto"/>
                            <w:jc w:val="right"/>
                            <w:rPr>
                              <w:noProof/>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4.45pt;margin-top:25.15pt;width:468pt;height:33.0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gcswIAALcFAAAOAAAAZHJzL2Uyb0RvYy54bWysVNtu2zAMfR+wfxD07vpSJY2NOkUbx8OA&#10;7gK0+wBFlmNhtuRJSpxu2L+PkpM0aTFg2OYHQ6Kow0PyiNc3u65FW66NUDLH8UWEEZdMVUKuc/zl&#10;sQxmGBlLZUVbJXmOn7jBN/O3b66HPuOJalRbcY0ARJps6HPcWNtnYWhYwztqLlTPJRzWSnfUwlav&#10;w0rTAdC7NkyiaBoOSle9VowbA9ZiPMRzj1/XnNlPdW24RW2OgZv1f+3/K/cP59c0W2vaN4LtadC/&#10;YNFRISHoEaqglqKNFq+gOsG0Mqq2F0x1oaprwbjPAbKJoxfZPDS05z4XKI7pj2Uy/w+Wfdx+1khU&#10;OU4SqI+kHTTpke8sulM75GxQoaE3GTg+9OBqd3AAnfbZmv5esa8GSbVoqFzzW63V0HBaAcPY3QxP&#10;ro44xoGshg+qgkB0Y5UH2tW6c+WDgiBAByZPx+44MgyMk5RcTiM4YnBG4nSSpD4EzQ63e23sO646&#10;5BY51tB9j06398Y6NjQ7uLhgUpWibb0CWnlmAMfRArHhqjtzLHxDf6RRupwtZyQgyXQZkKgogtty&#10;QYJpGV9NistisSjiny5uTLJGVBWXLsxBXDH5s+btZT7K4igvo1pROThHyej1atFqtKUg7tJ/+4Kc&#10;uIXnNHwRIJcXKcUJie6SNCins6uAlGQSpFfRLIji9C6dRiQlRXme0r2Q/N9TQkOOoY+TUUy/zS3y&#10;3+vcaNYJC+OjFV2OZ0cnmjkJLmXlW2upaMf1SSkc/edSQLsPjfaCdRod1Wp3qx2gOBWvVPUE0tUK&#10;lAUihJkHi0bp7xgNMD9ybL5tqOYYte8lyD+NCQE36zew0KfW1cFKJQOIHDOrMRo3CzuOp02vxbqB&#10;GONTk+oWHkstvI6f+eyfGEwHn85+krnxc7r3Xs/zdv4LAAD//wMAUEsDBBQABgAIAAAAIQB7tbcl&#10;3wAAAAgBAAAPAAAAZHJzL2Rvd25yZXYueG1sTI/BTsMwDIbvSLxDZCQuiKWFMm2l6YSQOHCYxAra&#10;xM1tTFPRJFWTrd3bY05wtP9Pvz8Xm9n24kRj6LxTkC4SEOQarzvXKvh4f7ldgQgRncbeO1JwpgCb&#10;8vKiwFz7ye3oVMVWcIkLOSowMQ65lKExZDEs/ECOsy8/Wow8jq3UI05cbnt5lyRLabFzfMHgQM+G&#10;mu/qaBWgOVSY3exxq3ev58+6mbZt+qbU9dX89Agi0hz/YPjVZ3Uo2an2R6eD6BWs1gwqeEjuQXC8&#10;zjJe1MylywxkWcj/D5Q/AAAA//8DAFBLAQItABQABgAIAAAAIQC2gziS/gAAAOEBAAATAAAAAAAA&#10;AAAAAAAAAAAAAABbQ29udGVudF9UeXBlc10ueG1sUEsBAi0AFAAGAAgAAAAhADj9If/WAAAAlAEA&#10;AAsAAAAAAAAAAAAAAAAALwEAAF9yZWxzLy5yZWxzUEsBAi0AFAAGAAgAAAAhAIuvCByzAgAAtwUA&#10;AA4AAAAAAAAAAAAAAAAALgIAAGRycy9lMm9Eb2MueG1sUEsBAi0AFAAGAAgAAAAhAHu1tyXfAAAA&#10;CAEAAA8AAAAAAAAAAAAAAAAADQUAAGRycy9kb3ducmV2LnhtbFBLBQYAAAAABAAEAPMAAAAZBgAA&#10;AAA=&#10;" o:allowincell="f" filled="f" stroked="f">
              <v:textbox inset=",0,,0">
                <w:txbxContent>
                  <w:p w:rsidR="00FC2ED5" w:rsidRDefault="00FC2ED5" w:rsidP="00FC2ED5">
                    <w:pPr>
                      <w:pStyle w:val="Default"/>
                      <w:jc w:val="right"/>
                    </w:pPr>
                    <w:r w:rsidRPr="00FC2ED5">
                      <w:rPr>
                        <w:rFonts w:asciiTheme="minorHAnsi" w:hAnsiTheme="minorHAnsi" w:cs="Arial"/>
                        <w:b/>
                      </w:rPr>
                      <w:t>I</w:t>
                    </w:r>
                    <w:r w:rsidR="00F4790D">
                      <w:rPr>
                        <w:rFonts w:asciiTheme="minorHAnsi" w:hAnsiTheme="minorHAnsi" w:cs="Arial"/>
                        <w:b/>
                      </w:rPr>
                      <w:t>IUM</w:t>
                    </w:r>
                    <w:r w:rsidRPr="00FC2ED5">
                      <w:rPr>
                        <w:rFonts w:asciiTheme="minorHAnsi" w:hAnsiTheme="minorHAnsi" w:cs="Arial"/>
                        <w:sz w:val="22"/>
                      </w:rPr>
                      <w:t xml:space="preserve"> </w:t>
                    </w:r>
                    <w:r w:rsidRPr="00FC2ED5">
                      <w:rPr>
                        <w:rFonts w:asciiTheme="minorHAnsi" w:hAnsiTheme="minorHAnsi" w:cs="Arial"/>
                        <w:b/>
                        <w:bCs/>
                        <w:szCs w:val="28"/>
                      </w:rPr>
                      <w:t>JOURNAL OF OROFACIAL AND HEALTH SCIENCES (IJOHS)</w:t>
                    </w:r>
                    <w:r w:rsidRPr="00FC2ED5">
                      <w:t xml:space="preserve"> </w:t>
                    </w:r>
                  </w:p>
                  <w:p w:rsidR="00FC2ED5" w:rsidRDefault="00FC2ED5" w:rsidP="00FC2ED5">
                    <w:pPr>
                      <w:pStyle w:val="Default"/>
                      <w:jc w:val="right"/>
                      <w:rPr>
                        <w:rFonts w:asciiTheme="minorHAnsi" w:hAnsiTheme="minorHAnsi" w:cs="Arial"/>
                        <w:b/>
                        <w:bCs/>
                        <w:szCs w:val="28"/>
                      </w:rPr>
                    </w:pPr>
                    <w:r w:rsidRPr="00FC2ED5">
                      <w:rPr>
                        <w:rFonts w:asciiTheme="minorHAnsi" w:hAnsiTheme="minorHAnsi" w:cs="Arial"/>
                        <w:b/>
                        <w:bCs/>
                        <w:szCs w:val="28"/>
                      </w:rPr>
                      <w:t>ISSN 2716-5434</w:t>
                    </w:r>
                  </w:p>
                  <w:p w:rsidR="00FC2ED5" w:rsidRDefault="00FC2ED5" w:rsidP="00FC2ED5">
                    <w:pPr>
                      <w:pStyle w:val="Default"/>
                      <w:jc w:val="right"/>
                      <w:rPr>
                        <w:rFonts w:asciiTheme="minorHAnsi" w:hAnsiTheme="minorHAnsi" w:cs="Arial"/>
                        <w:b/>
                        <w:bCs/>
                        <w:szCs w:val="28"/>
                      </w:rPr>
                    </w:pPr>
                  </w:p>
                  <w:p w:rsidR="00FC2ED5" w:rsidRPr="00FC2ED5" w:rsidRDefault="00FC2ED5" w:rsidP="00FC2ED5">
                    <w:pPr>
                      <w:pStyle w:val="Default"/>
                      <w:jc w:val="right"/>
                      <w:rPr>
                        <w:rFonts w:asciiTheme="minorHAnsi" w:hAnsiTheme="minorHAnsi" w:cs="Arial"/>
                        <w:szCs w:val="28"/>
                      </w:rPr>
                    </w:pPr>
                  </w:p>
                  <w:p w:rsidR="00FC2ED5" w:rsidRDefault="00FC2ED5">
                    <w:pPr>
                      <w:spacing w:after="0" w:line="240" w:lineRule="auto"/>
                      <w:jc w:val="right"/>
                      <w:rPr>
                        <w:noProof/>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C2ED5" w:rsidRDefault="00FC2ED5">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FC2ED5" w:rsidRDefault="00FC2ED5">
                    <w:pPr>
                      <w:spacing w:after="0" w:line="240" w:lineRule="auto"/>
                      <w:rPr>
                        <w:color w:val="FFFFFF" w:themeColor="background1"/>
                      </w:rPr>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D5"/>
    <w:rsid w:val="000E713A"/>
    <w:rsid w:val="000E7E06"/>
    <w:rsid w:val="0010687C"/>
    <w:rsid w:val="00174842"/>
    <w:rsid w:val="003F1DFD"/>
    <w:rsid w:val="00705FF5"/>
    <w:rsid w:val="007B0C52"/>
    <w:rsid w:val="00C31EE2"/>
    <w:rsid w:val="00E10581"/>
    <w:rsid w:val="00EC4AC3"/>
    <w:rsid w:val="00F4790D"/>
    <w:rsid w:val="00FC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BA0405-F4CA-4DA5-AB05-7FB162E3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D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2ED5"/>
    <w:pPr>
      <w:spacing w:before="100" w:beforeAutospacing="1" w:after="100" w:afterAutospacing="1" w:line="240" w:lineRule="auto"/>
    </w:pPr>
    <w:rPr>
      <w:rFonts w:ascii="Gulim" w:eastAsia="Gulim" w:hAnsi="Gulim" w:cs="Gulim"/>
      <w:sz w:val="24"/>
      <w:szCs w:val="24"/>
      <w:lang w:val="en-US" w:eastAsia="ko-KR"/>
    </w:rPr>
  </w:style>
  <w:style w:type="paragraph" w:customStyle="1" w:styleId="Default">
    <w:name w:val="Default"/>
    <w:rsid w:val="00FC2E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C2ED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D5"/>
    <w:rPr>
      <w:lang w:val="en-IN"/>
    </w:rPr>
  </w:style>
  <w:style w:type="paragraph" w:styleId="Footer">
    <w:name w:val="footer"/>
    <w:basedOn w:val="Normal"/>
    <w:link w:val="FooterChar"/>
    <w:uiPriority w:val="99"/>
    <w:unhideWhenUsed/>
    <w:rsid w:val="00FC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D5"/>
    <w:rPr>
      <w:lang w:val="en-IN"/>
    </w:rPr>
  </w:style>
  <w:style w:type="paragraph" w:styleId="ListParagraph">
    <w:name w:val="List Paragraph"/>
    <w:basedOn w:val="Normal"/>
    <w:uiPriority w:val="34"/>
    <w:qFormat/>
    <w:rsid w:val="00E1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Azlini</cp:lastModifiedBy>
  <cp:revision>3</cp:revision>
  <dcterms:created xsi:type="dcterms:W3CDTF">2020-06-04T21:38:00Z</dcterms:created>
  <dcterms:modified xsi:type="dcterms:W3CDTF">2020-07-25T16:35:00Z</dcterms:modified>
</cp:coreProperties>
</file>